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5A" w:rsidRDefault="0040195A" w:rsidP="0040195A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40195A"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 w:rsidRPr="004019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95A">
        <w:rPr>
          <w:rFonts w:ascii="Times New Roman" w:hAnsi="Times New Roman" w:cs="Times New Roman"/>
          <w:b/>
          <w:sz w:val="28"/>
          <w:szCs w:val="28"/>
        </w:rPr>
        <w:t>Звениговского</w:t>
      </w:r>
      <w:proofErr w:type="spellEnd"/>
      <w:r w:rsidRPr="0040195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0195A" w:rsidRPr="0040195A" w:rsidRDefault="0040195A" w:rsidP="004019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195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195A" w:rsidRPr="00043372" w:rsidRDefault="0040195A" w:rsidP="0040195A">
      <w:pPr>
        <w:rPr>
          <w:szCs w:val="28"/>
        </w:rPr>
      </w:pPr>
    </w:p>
    <w:p w:rsidR="0040195A" w:rsidRPr="0040195A" w:rsidRDefault="0040195A" w:rsidP="00401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95A">
        <w:rPr>
          <w:rFonts w:ascii="Times New Roman" w:hAnsi="Times New Roman" w:cs="Times New Roman"/>
          <w:sz w:val="24"/>
          <w:szCs w:val="24"/>
        </w:rPr>
        <w:t xml:space="preserve">Созыв   4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195A">
        <w:rPr>
          <w:rFonts w:ascii="Times New Roman" w:hAnsi="Times New Roman" w:cs="Times New Roman"/>
          <w:sz w:val="24"/>
          <w:szCs w:val="24"/>
        </w:rPr>
        <w:t xml:space="preserve"> </w:t>
      </w:r>
      <w:r w:rsidR="00E76613">
        <w:rPr>
          <w:rFonts w:ascii="Times New Roman" w:hAnsi="Times New Roman" w:cs="Times New Roman"/>
          <w:sz w:val="24"/>
          <w:szCs w:val="24"/>
        </w:rPr>
        <w:t xml:space="preserve">18 февраля </w:t>
      </w:r>
      <w:r w:rsidRPr="004019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19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0195A" w:rsidRPr="00407E99" w:rsidRDefault="0040195A" w:rsidP="0040195A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40195A">
        <w:rPr>
          <w:rFonts w:ascii="Times New Roman" w:hAnsi="Times New Roman" w:cs="Times New Roman"/>
          <w:sz w:val="24"/>
          <w:szCs w:val="24"/>
        </w:rPr>
        <w:t xml:space="preserve">Сессия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10F" w:rsidRPr="00407E99">
        <w:rPr>
          <w:rFonts w:ascii="Times New Roman" w:hAnsi="Times New Roman" w:cs="Times New Roman"/>
          <w:sz w:val="24"/>
          <w:szCs w:val="24"/>
        </w:rPr>
        <w:t>5</w:t>
      </w:r>
      <w:r w:rsidR="00407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д. Кокшамары</w:t>
      </w:r>
    </w:p>
    <w:p w:rsidR="0040195A" w:rsidRPr="007F773A" w:rsidRDefault="0040195A" w:rsidP="0040195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19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613">
        <w:rPr>
          <w:rFonts w:ascii="Times New Roman" w:hAnsi="Times New Roman" w:cs="Times New Roman"/>
          <w:sz w:val="24"/>
          <w:szCs w:val="24"/>
        </w:rPr>
        <w:t>3</w:t>
      </w:r>
      <w:r w:rsidR="007F773A" w:rsidRPr="007F773A">
        <w:rPr>
          <w:rFonts w:ascii="Times New Roman" w:hAnsi="Times New Roman" w:cs="Times New Roman"/>
          <w:sz w:val="24"/>
          <w:szCs w:val="24"/>
        </w:rPr>
        <w:t>9</w:t>
      </w:r>
    </w:p>
    <w:p w:rsidR="0040195A" w:rsidRDefault="0040195A" w:rsidP="0040195A">
      <w:pPr>
        <w:pStyle w:val="a4"/>
        <w:widowControl w:val="0"/>
        <w:spacing w:before="120"/>
        <w:ind w:firstLine="567"/>
        <w:rPr>
          <w:szCs w:val="28"/>
          <w:highlight w:val="yellow"/>
        </w:rPr>
      </w:pPr>
      <w:r>
        <w:rPr>
          <w:szCs w:val="28"/>
          <w:highlight w:val="yellow"/>
        </w:rPr>
        <w:t xml:space="preserve"> 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40195A">
        <w:rPr>
          <w:b/>
          <w:bCs/>
          <w:color w:val="000000"/>
          <w:sz w:val="28"/>
          <w:szCs w:val="28"/>
        </w:rPr>
        <w:t> 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center"/>
        <w:rPr>
          <w:b/>
          <w:bCs/>
          <w:color w:val="000000"/>
          <w:sz w:val="28"/>
          <w:szCs w:val="28"/>
        </w:rPr>
      </w:pPr>
      <w:r w:rsidRPr="0040195A">
        <w:rPr>
          <w:b/>
          <w:bCs/>
          <w:color w:val="000000"/>
          <w:sz w:val="28"/>
          <w:szCs w:val="28"/>
        </w:rPr>
        <w:t>О внесении изменений в Положение о приватизации имущества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Кокшамарское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</w:t>
      </w:r>
      <w:r w:rsidRPr="0040195A">
        <w:rPr>
          <w:b/>
          <w:bCs/>
          <w:color w:val="000000"/>
          <w:sz w:val="28"/>
          <w:szCs w:val="28"/>
        </w:rPr>
        <w:t xml:space="preserve">», утвержденное решением Собрания депутатов </w:t>
      </w:r>
      <w:r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Кокшамарское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28.01.2015</w:t>
      </w:r>
      <w:r w:rsidRPr="0040195A">
        <w:rPr>
          <w:b/>
          <w:bCs/>
          <w:color w:val="000000"/>
          <w:sz w:val="28"/>
          <w:szCs w:val="28"/>
        </w:rPr>
        <w:t xml:space="preserve"> года № </w:t>
      </w:r>
      <w:r>
        <w:rPr>
          <w:b/>
          <w:bCs/>
          <w:color w:val="000000"/>
          <w:sz w:val="28"/>
          <w:szCs w:val="28"/>
        </w:rPr>
        <w:t>34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21.12.2001г. №178-ФЗ «О приватизации государственного и муниципального имущества» (ред. от 02.08.2019г.), Федеральным законом от 6.10.2003г. № 131- ФЗ «Об общих принципах организации местного самоуправления в Российской Федерации», руководствуясь  ст.23 Устава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 </w:t>
      </w:r>
      <w:r w:rsidRPr="0040195A">
        <w:rPr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center"/>
        <w:rPr>
          <w:b/>
          <w:color w:val="000000"/>
          <w:sz w:val="28"/>
          <w:szCs w:val="28"/>
        </w:rPr>
      </w:pPr>
      <w:r w:rsidRPr="0040195A">
        <w:rPr>
          <w:b/>
          <w:color w:val="000000"/>
          <w:sz w:val="28"/>
          <w:szCs w:val="28"/>
        </w:rPr>
        <w:t>РЕШИЛО: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1. Внести в </w:t>
      </w:r>
      <w:hyperlink r:id="rId5" w:tgtFrame="_blank" w:history="1">
        <w:r w:rsidRPr="0040195A">
          <w:rPr>
            <w:rStyle w:val="hyperlink"/>
            <w:sz w:val="28"/>
            <w:szCs w:val="28"/>
          </w:rPr>
          <w:t>Положение о приватизации имущества муниципального образования «</w:t>
        </w:r>
        <w:proofErr w:type="spellStart"/>
        <w:r w:rsidRPr="0040195A">
          <w:rPr>
            <w:rStyle w:val="hyperlink"/>
            <w:sz w:val="28"/>
            <w:szCs w:val="28"/>
          </w:rPr>
          <w:t>Кокшамарское</w:t>
        </w:r>
        <w:proofErr w:type="spellEnd"/>
        <w:r w:rsidRPr="0040195A">
          <w:rPr>
            <w:rStyle w:val="hyperlink"/>
            <w:sz w:val="28"/>
            <w:szCs w:val="28"/>
          </w:rPr>
          <w:t xml:space="preserve"> сельское поселение», утвержденное решением Собрания депутатов муниципального образования «</w:t>
        </w:r>
        <w:proofErr w:type="spellStart"/>
        <w:r w:rsidRPr="0040195A">
          <w:rPr>
            <w:rStyle w:val="hyperlink"/>
            <w:sz w:val="28"/>
            <w:szCs w:val="28"/>
          </w:rPr>
          <w:t>Кокшамарское</w:t>
        </w:r>
        <w:proofErr w:type="spellEnd"/>
        <w:r w:rsidRPr="0040195A">
          <w:rPr>
            <w:rStyle w:val="hyperlink"/>
            <w:sz w:val="28"/>
            <w:szCs w:val="28"/>
          </w:rPr>
          <w:t xml:space="preserve"> сельское поселение» от 28.012015 года № 34</w:t>
        </w:r>
      </w:hyperlink>
      <w:r w:rsidRPr="0040195A">
        <w:rPr>
          <w:sz w:val="28"/>
          <w:szCs w:val="28"/>
        </w:rPr>
        <w:t> </w:t>
      </w:r>
      <w:r w:rsidRPr="0040195A">
        <w:rPr>
          <w:color w:val="000000"/>
          <w:sz w:val="28"/>
          <w:szCs w:val="28"/>
        </w:rPr>
        <w:t xml:space="preserve">(в редакции решений Собрания депутатов </w:t>
      </w:r>
      <w:r w:rsidR="00FB0691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FB0691">
        <w:rPr>
          <w:color w:val="000000"/>
          <w:sz w:val="28"/>
          <w:szCs w:val="28"/>
        </w:rPr>
        <w:t>Кокшамарское</w:t>
      </w:r>
      <w:proofErr w:type="spellEnd"/>
      <w:r w:rsidR="00FB0691">
        <w:rPr>
          <w:color w:val="000000"/>
          <w:sz w:val="28"/>
          <w:szCs w:val="28"/>
        </w:rPr>
        <w:t xml:space="preserve"> сельское поселение»</w:t>
      </w:r>
      <w:r w:rsidRPr="0040195A">
        <w:rPr>
          <w:color w:val="000000"/>
          <w:sz w:val="28"/>
          <w:szCs w:val="28"/>
        </w:rPr>
        <w:t xml:space="preserve"> от </w:t>
      </w:r>
      <w:r w:rsidR="00FB0691">
        <w:rPr>
          <w:color w:val="000000"/>
          <w:sz w:val="28"/>
          <w:szCs w:val="28"/>
        </w:rPr>
        <w:t>10.08.2017</w:t>
      </w:r>
      <w:r w:rsidRPr="0040195A">
        <w:rPr>
          <w:color w:val="000000"/>
          <w:sz w:val="28"/>
          <w:szCs w:val="28"/>
        </w:rPr>
        <w:t xml:space="preserve"> № </w:t>
      </w:r>
      <w:r w:rsidR="00FB0691">
        <w:rPr>
          <w:color w:val="000000"/>
          <w:sz w:val="28"/>
          <w:szCs w:val="28"/>
        </w:rPr>
        <w:t>165</w:t>
      </w:r>
      <w:r w:rsidRPr="0040195A">
        <w:rPr>
          <w:color w:val="000000"/>
          <w:sz w:val="28"/>
          <w:szCs w:val="28"/>
        </w:rPr>
        <w:t>), следующие изменения: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а) в пункте 8.2 статьи 8: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 xml:space="preserve">в абзаце третьем слова «Предложения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</w:t>
      </w:r>
      <w:r w:rsidRPr="0040195A">
        <w:rPr>
          <w:color w:val="000000"/>
          <w:sz w:val="28"/>
          <w:szCs w:val="28"/>
        </w:rPr>
        <w:lastRenderedPageBreak/>
        <w:t>часы и минуты)</w:t>
      </w:r>
      <w:proofErr w:type="gramStart"/>
      <w:r w:rsidRPr="0040195A">
        <w:rPr>
          <w:color w:val="000000"/>
          <w:sz w:val="28"/>
          <w:szCs w:val="28"/>
        </w:rPr>
        <w:t>.»</w:t>
      </w:r>
      <w:proofErr w:type="gramEnd"/>
      <w:r w:rsidRPr="0040195A">
        <w:rPr>
          <w:color w:val="000000"/>
          <w:sz w:val="28"/>
          <w:szCs w:val="28"/>
        </w:rPr>
        <w:t xml:space="preserve"> заменить словами «Предложения о приобретении муниципального имущества заявляются претендентами открыто в ходе проведения продажи.»;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в абзаце четвертом слова «не ранее чем через 10 рабочих дней и не позднее 15 рабочих дней» заменить словами «в течение 5 рабочих дней»;</w:t>
      </w:r>
    </w:p>
    <w:p w:rsidR="0040195A" w:rsidRPr="0040195A" w:rsidRDefault="00FB0691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</w:t>
      </w:r>
      <w:r w:rsidR="0040195A" w:rsidRPr="0040195A">
        <w:rPr>
          <w:color w:val="000000"/>
          <w:sz w:val="28"/>
          <w:szCs w:val="28"/>
        </w:rPr>
        <w:t xml:space="preserve">. Настоящее решение вступает в силу после его </w:t>
      </w:r>
      <w:r>
        <w:rPr>
          <w:color w:val="000000"/>
          <w:sz w:val="28"/>
          <w:szCs w:val="28"/>
        </w:rPr>
        <w:t>обнародования.</w:t>
      </w:r>
    </w:p>
    <w:p w:rsidR="0040195A" w:rsidRPr="0040195A" w:rsidRDefault="00FB0691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0195A" w:rsidRPr="0040195A">
        <w:rPr>
          <w:color w:val="000000"/>
          <w:sz w:val="28"/>
          <w:szCs w:val="28"/>
        </w:rPr>
        <w:t>. </w:t>
      </w:r>
      <w:proofErr w:type="gramStart"/>
      <w:r w:rsidR="0040195A" w:rsidRPr="0040195A">
        <w:rPr>
          <w:color w:val="000000"/>
          <w:sz w:val="28"/>
          <w:szCs w:val="28"/>
        </w:rPr>
        <w:t>Контроль за</w:t>
      </w:r>
      <w:proofErr w:type="gramEnd"/>
      <w:r w:rsidR="0040195A" w:rsidRPr="0040195A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по </w:t>
      </w:r>
      <w:r>
        <w:rPr>
          <w:color w:val="000000"/>
          <w:sz w:val="28"/>
          <w:szCs w:val="28"/>
        </w:rPr>
        <w:t>законности и правопорядку</w:t>
      </w:r>
      <w:r w:rsidR="0040195A" w:rsidRPr="0040195A">
        <w:rPr>
          <w:color w:val="000000"/>
          <w:sz w:val="28"/>
          <w:szCs w:val="28"/>
        </w:rPr>
        <w:t xml:space="preserve"> (</w:t>
      </w:r>
      <w:proofErr w:type="spellStart"/>
      <w:r w:rsidR="00EE4007">
        <w:rPr>
          <w:color w:val="000000"/>
          <w:sz w:val="28"/>
          <w:szCs w:val="28"/>
        </w:rPr>
        <w:t>О.Л.Абрамзон</w:t>
      </w:r>
      <w:proofErr w:type="spellEnd"/>
      <w:r w:rsidR="0040195A" w:rsidRPr="0040195A">
        <w:rPr>
          <w:color w:val="000000"/>
          <w:sz w:val="28"/>
          <w:szCs w:val="28"/>
        </w:rPr>
        <w:t>).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P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 </w:t>
      </w:r>
    </w:p>
    <w:p w:rsidR="0040195A" w:rsidRDefault="0040195A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40195A">
        <w:rPr>
          <w:color w:val="000000"/>
          <w:sz w:val="28"/>
          <w:szCs w:val="28"/>
        </w:rPr>
        <w:t>Глава</w:t>
      </w:r>
      <w:r w:rsidR="00EE4007">
        <w:rPr>
          <w:color w:val="000000"/>
          <w:sz w:val="28"/>
          <w:szCs w:val="28"/>
        </w:rPr>
        <w:t xml:space="preserve"> </w:t>
      </w:r>
      <w:proofErr w:type="spellStart"/>
      <w:r w:rsidR="00EE4007">
        <w:rPr>
          <w:color w:val="000000"/>
          <w:sz w:val="28"/>
          <w:szCs w:val="28"/>
        </w:rPr>
        <w:t>Кокшамарского</w:t>
      </w:r>
      <w:proofErr w:type="spellEnd"/>
      <w:r w:rsidR="00EE4007">
        <w:rPr>
          <w:color w:val="000000"/>
          <w:sz w:val="28"/>
          <w:szCs w:val="28"/>
        </w:rPr>
        <w:t xml:space="preserve"> сельского поселения</w:t>
      </w:r>
    </w:p>
    <w:p w:rsidR="00EE4007" w:rsidRPr="0040195A" w:rsidRDefault="00EE4007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                                    Е.М.Плотникова</w:t>
      </w:r>
    </w:p>
    <w:p w:rsidR="0040195A" w:rsidRPr="0040195A" w:rsidRDefault="00EE4007" w:rsidP="0040195A">
      <w:pPr>
        <w:pStyle w:val="a3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1634B" w:rsidRPr="0040195A" w:rsidRDefault="00E1634B">
      <w:pPr>
        <w:rPr>
          <w:rFonts w:ascii="Times New Roman" w:hAnsi="Times New Roman" w:cs="Times New Roman"/>
          <w:sz w:val="28"/>
          <w:szCs w:val="28"/>
        </w:rPr>
      </w:pPr>
    </w:p>
    <w:sectPr w:rsidR="00E1634B" w:rsidRPr="0040195A" w:rsidSect="00792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95A"/>
    <w:rsid w:val="0040195A"/>
    <w:rsid w:val="00407E99"/>
    <w:rsid w:val="00474931"/>
    <w:rsid w:val="007924B0"/>
    <w:rsid w:val="007F773A"/>
    <w:rsid w:val="00B23846"/>
    <w:rsid w:val="00B754ED"/>
    <w:rsid w:val="00D2110F"/>
    <w:rsid w:val="00E1634B"/>
    <w:rsid w:val="00E76613"/>
    <w:rsid w:val="00EE4007"/>
    <w:rsid w:val="00FB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40195A"/>
  </w:style>
  <w:style w:type="paragraph" w:styleId="a4">
    <w:name w:val="Body Text Indent"/>
    <w:basedOn w:val="a"/>
    <w:link w:val="a5"/>
    <w:rsid w:val="0040195A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019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50F30595-06CD-499A-8F8D-881BE8514F6D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9</cp:revision>
  <cp:lastPrinted>2020-02-17T13:59:00Z</cp:lastPrinted>
  <dcterms:created xsi:type="dcterms:W3CDTF">2020-01-13T05:39:00Z</dcterms:created>
  <dcterms:modified xsi:type="dcterms:W3CDTF">2020-03-03T06:22:00Z</dcterms:modified>
</cp:coreProperties>
</file>